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6007A">
        <w:rPr>
          <w:rFonts w:ascii="Times New Roman" w:eastAsia="Calibri" w:hAnsi="Times New Roman" w:cs="Times New Roman"/>
          <w:sz w:val="28"/>
          <w:szCs w:val="28"/>
        </w:rPr>
        <w:t xml:space="preserve">17.09.2018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16007A">
        <w:rPr>
          <w:rFonts w:ascii="Times New Roman" w:eastAsia="Calibri" w:hAnsi="Times New Roman" w:cs="Times New Roman"/>
          <w:sz w:val="28"/>
          <w:szCs w:val="28"/>
        </w:rPr>
        <w:t xml:space="preserve"> 591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247965" w:rsidRPr="00785A5F" w:rsidRDefault="00247965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F24B4C" w:rsidRPr="00F24B4C">
        <w:rPr>
          <w:rFonts w:ascii="Times New Roman" w:hAnsi="Times New Roman" w:cs="Times New Roman"/>
          <w:b/>
          <w:caps/>
          <w:sz w:val="28"/>
          <w:szCs w:val="28"/>
        </w:rPr>
        <w:t>подготовке проекта генерального плана городского округа город Воронеж на 2021</w:t>
      </w:r>
      <w:r w:rsidR="00785A5F">
        <w:rPr>
          <w:rFonts w:ascii="Times New Roman" w:hAnsi="Times New Roman" w:cs="Times New Roman"/>
          <w:b/>
          <w:caps/>
          <w:sz w:val="28"/>
          <w:szCs w:val="28"/>
        </w:rPr>
        <w:t>–</w:t>
      </w:r>
      <w:r w:rsidR="00F24B4C" w:rsidRPr="00F24B4C">
        <w:rPr>
          <w:rFonts w:ascii="Times New Roman" w:hAnsi="Times New Roman" w:cs="Times New Roman"/>
          <w:b/>
          <w:caps/>
          <w:sz w:val="28"/>
          <w:szCs w:val="28"/>
        </w:rPr>
        <w:t>2041 годы</w:t>
      </w:r>
    </w:p>
    <w:p w:rsidR="004F07D9" w:rsidRDefault="004F07D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350"/>
        <w:gridCol w:w="29"/>
      </w:tblGrid>
      <w:tr w:rsidR="00AA6445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5452F1" w:rsidRPr="00AA6445" w:rsidRDefault="00724EC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="004F07D9"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D9" w:rsidRPr="00AA6445" w:rsidRDefault="00724EC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350" w:type="dxa"/>
          </w:tcPr>
          <w:p w:rsidR="002F4073" w:rsidRDefault="004F07D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FE2EEF" w:rsidRPr="00AA64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6E0B66" w:rsidRPr="00AA6445" w:rsidRDefault="006E0B66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4F07D9" w:rsidRPr="00AA6445" w:rsidRDefault="004F58EE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</w:p>
          <w:p w:rsidR="004F58EE" w:rsidRPr="00AA6445" w:rsidRDefault="004F58EE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6350" w:type="dxa"/>
          </w:tcPr>
          <w:p w:rsidR="002F4073" w:rsidRDefault="00677DA4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начальник отдела реализации генерального плана и перспективного развития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4F07D9" w:rsidRPr="00AA644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6E0B66" w:rsidRPr="00AA6445" w:rsidRDefault="006E0B66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4F07D9" w:rsidRPr="00AA6445" w:rsidRDefault="00677DA4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</w:p>
          <w:p w:rsidR="00677DA4" w:rsidRPr="00AA6445" w:rsidRDefault="00677DA4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 w:rsidR="001F73ED" w:rsidRPr="00AA644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350" w:type="dxa"/>
          </w:tcPr>
          <w:p w:rsidR="00342A85" w:rsidRDefault="004F07D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53AE"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отдела </w:t>
            </w:r>
            <w:r w:rsidR="002F4073"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реализации генерального плана и перспективного развития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комиссии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E08BA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Бахтина 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6350" w:type="dxa"/>
          </w:tcPr>
          <w:p w:rsidR="00CF12F4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201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773201" w:rsidRDefault="00773201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</w:p>
          <w:p w:rsidR="00773201" w:rsidRPr="00AA6445" w:rsidRDefault="00773201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6350" w:type="dxa"/>
          </w:tcPr>
          <w:p w:rsidR="00552222" w:rsidRDefault="00773201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областного казенного учреждения «Агентство инноваций и развития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экономических и социальных проектов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52222" w:rsidRPr="00AA6445" w:rsidRDefault="00552222" w:rsidP="00143BB2">
            <w:pPr>
              <w:pStyle w:val="a3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Босенко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Валентин Валентинович</w:t>
            </w:r>
          </w:p>
        </w:tc>
        <w:tc>
          <w:tcPr>
            <w:tcW w:w="6350" w:type="dxa"/>
          </w:tcPr>
          <w:p w:rsidR="00F45C0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146946" w:rsidRDefault="00146946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718" w:rsidRDefault="003D2718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946" w:rsidRPr="00AA6445" w:rsidRDefault="00146946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Бровар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Анастасия Владимировна</w:t>
            </w:r>
          </w:p>
        </w:tc>
        <w:tc>
          <w:tcPr>
            <w:tcW w:w="6350" w:type="dxa"/>
          </w:tcPr>
          <w:p w:rsidR="00552222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проекта –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начальник отдела генерального плана открытого акционерного общества Воронежский проектный институ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«</w:t>
            </w:r>
            <w:proofErr w:type="spellStart"/>
            <w:r w:rsidR="005F6896">
              <w:rPr>
                <w:rFonts w:ascii="Times New Roman" w:hAnsi="Times New Roman" w:cs="Times New Roman"/>
                <w:sz w:val="28"/>
                <w:szCs w:val="28"/>
              </w:rPr>
              <w:t>Воронежпроект</w:t>
            </w:r>
            <w:proofErr w:type="spellEnd"/>
            <w:r w:rsidR="005F6896">
              <w:rPr>
                <w:rFonts w:ascii="Times New Roman" w:hAnsi="Times New Roman" w:cs="Times New Roman"/>
                <w:sz w:val="28"/>
                <w:szCs w:val="28"/>
              </w:rPr>
              <w:t>», член комиссии                                 (</w:t>
            </w:r>
            <w:r w:rsidR="005F6896" w:rsidRPr="00622A88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5F68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12F4" w:rsidRPr="00AA644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AE08BA" w:rsidRPr="00AA6445" w:rsidTr="00143BB2">
        <w:tc>
          <w:tcPr>
            <w:tcW w:w="3544" w:type="dxa"/>
          </w:tcPr>
          <w:p w:rsidR="00AE08BA" w:rsidRPr="009D772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  <w:p w:rsidR="00AE08BA" w:rsidRPr="009D772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Виктор Борисович</w:t>
            </w:r>
          </w:p>
        </w:tc>
        <w:tc>
          <w:tcPr>
            <w:tcW w:w="6379" w:type="dxa"/>
            <w:gridSpan w:val="2"/>
          </w:tcPr>
          <w:p w:rsidR="00F45C05" w:rsidRDefault="00AE08BA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градостроительству, член комиссии</w:t>
            </w:r>
          </w:p>
          <w:p w:rsidR="00552222" w:rsidRPr="009D772F" w:rsidRDefault="00552222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9D772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AE08BA" w:rsidRPr="009D772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</w:t>
            </w:r>
            <w:r w:rsidR="00D2647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территориального планирования управления архитектуры и градостроительства Воронежской области, член комиссии (по</w:t>
            </w:r>
            <w:r w:rsidR="00D264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F45C05" w:rsidRPr="009D772F" w:rsidRDefault="00F45C05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Воронежский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0476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76F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AE08BA" w:rsidRPr="00A0476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76F">
              <w:rPr>
                <w:rFonts w:ascii="Times New Roman" w:hAnsi="Times New Roman" w:cs="Times New Roman"/>
                <w:sz w:val="28"/>
                <w:szCs w:val="28"/>
              </w:rPr>
              <w:t>Александр Витальевич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76F">
              <w:rPr>
                <w:rFonts w:ascii="Times New Roman" w:hAnsi="Times New Roman" w:cs="Times New Roman"/>
                <w:sz w:val="28"/>
                <w:szCs w:val="28"/>
              </w:rPr>
              <w:t>- доцент  кафедры технологии, организации строительства, экспертизы и управления недвижимостью</w:t>
            </w:r>
            <w:r w:rsidR="00E87331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«Воронежский государственный технический университет»</w:t>
            </w:r>
            <w:r w:rsidR="00E87331">
              <w:rPr>
                <w:rFonts w:ascii="Times New Roman" w:hAnsi="Times New Roman" w:cs="Times New Roman"/>
                <w:sz w:val="28"/>
                <w:szCs w:val="28"/>
              </w:rPr>
              <w:t xml:space="preserve">, член комиссии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45C05" w:rsidRPr="00A0476F" w:rsidRDefault="00F45C05" w:rsidP="0014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379" w:type="dxa"/>
            <w:gridSpan w:val="2"/>
          </w:tcPr>
          <w:p w:rsidR="00552222" w:rsidRDefault="00527A0B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управления </w:t>
            </w:r>
            <w:r w:rsidR="00AE08BA"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отдела регулирования </w:t>
            </w:r>
            <w:proofErr w:type="spellStart"/>
            <w:r w:rsidR="00AE08BA" w:rsidRPr="00AA6445">
              <w:rPr>
                <w:rFonts w:ascii="Times New Roman" w:hAnsi="Times New Roman" w:cs="Times New Roman"/>
                <w:sz w:val="28"/>
                <w:szCs w:val="28"/>
              </w:rPr>
              <w:t>ярмарочно</w:t>
            </w:r>
            <w:proofErr w:type="spellEnd"/>
            <w:r w:rsidR="00AE08BA" w:rsidRPr="00AA6445">
              <w:rPr>
                <w:rFonts w:ascii="Times New Roman" w:hAnsi="Times New Roman" w:cs="Times New Roman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552222" w:rsidRPr="00AA6445" w:rsidRDefault="00552222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6379" w:type="dxa"/>
            <w:gridSpan w:val="2"/>
          </w:tcPr>
          <w:p w:rsidR="00F45C0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7A11B4" w:rsidRDefault="007A11B4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B4" w:rsidRPr="00AA6445" w:rsidRDefault="007A11B4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AE08BA" w:rsidRPr="00A0476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D3228A" w:rsidRDefault="00AE08BA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60B4">
              <w:rPr>
                <w:rFonts w:ascii="Times New Roman" w:hAnsi="Times New Roman" w:cs="Times New Roman"/>
                <w:sz w:val="28"/>
                <w:szCs w:val="28"/>
              </w:rPr>
              <w:t>- временно исполняющий обязанности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0B4">
              <w:rPr>
                <w:rFonts w:ascii="Times New Roman" w:hAnsi="Times New Roman" w:cs="Times New Roman"/>
                <w:sz w:val="28"/>
                <w:szCs w:val="28"/>
              </w:rPr>
              <w:t>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0B4"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45C05" w:rsidRPr="00A0476F" w:rsidRDefault="00F45C05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Забнин</w:t>
            </w:r>
            <w:proofErr w:type="spellEnd"/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общества с ограниченной ответственностью «Персональная творческая мастерская № 3 членов Союза архитекторов</w:t>
            </w:r>
            <w:r w:rsidR="008D66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45C05" w:rsidRPr="00AA6445" w:rsidRDefault="00F45C05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Золотарев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6379" w:type="dxa"/>
            <w:gridSpan w:val="2"/>
          </w:tcPr>
          <w:p w:rsidR="00087064" w:rsidRDefault="00BA133B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</w:t>
            </w:r>
            <w:r w:rsidR="00AE08BA" w:rsidRPr="00AA6445">
              <w:rPr>
                <w:rFonts w:ascii="Times New Roman" w:hAnsi="Times New Roman" w:cs="Times New Roman"/>
                <w:sz w:val="28"/>
                <w:szCs w:val="28"/>
              </w:rPr>
              <w:t>экономического анализа и прогнозирования управления экономики администрации городского окр</w:t>
            </w:r>
            <w:r w:rsidR="00CA5B7D">
              <w:rPr>
                <w:rFonts w:ascii="Times New Roman" w:hAnsi="Times New Roman" w:cs="Times New Roman"/>
                <w:sz w:val="28"/>
                <w:szCs w:val="28"/>
              </w:rPr>
              <w:t>уга город Воронеж, член комиссии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транспорту, промышленности, развитию малого и среднего бизнеса,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дорожного хозяйства администрации городского округа город Воронеж, член комиссии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9D772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AE08BA" w:rsidRPr="009D772F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Константин Юрьевич</w:t>
            </w:r>
          </w:p>
        </w:tc>
        <w:tc>
          <w:tcPr>
            <w:tcW w:w="6379" w:type="dxa"/>
            <w:gridSpan w:val="2"/>
          </w:tcPr>
          <w:p w:rsidR="00552222" w:rsidRDefault="00AE08BA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9D772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143BB2" w:rsidRPr="009D772F" w:rsidRDefault="00143BB2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445">
              <w:rPr>
                <w:rFonts w:ascii="Times New Roman" w:hAnsi="Times New Roman"/>
                <w:sz w:val="28"/>
                <w:szCs w:val="28"/>
              </w:rPr>
              <w:t>Кулакова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445">
              <w:rPr>
                <w:rFonts w:ascii="Times New Roman" w:hAnsi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379" w:type="dxa"/>
            <w:gridSpan w:val="2"/>
          </w:tcPr>
          <w:p w:rsidR="00552222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образования и молодежной политики администрации городского округа город Воронеж,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BB2" w:rsidRPr="00747603" w:rsidRDefault="00143BB2" w:rsidP="007A11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445">
              <w:rPr>
                <w:rFonts w:ascii="Times New Roman" w:hAnsi="Times New Roman"/>
                <w:sz w:val="28"/>
                <w:szCs w:val="28"/>
              </w:rPr>
              <w:t>Лангавая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445">
              <w:rPr>
                <w:rFonts w:ascii="Times New Roman" w:hAnsi="Times New Roman"/>
                <w:sz w:val="28"/>
                <w:szCs w:val="28"/>
              </w:rPr>
              <w:t>Галина Григорьевна</w:t>
            </w:r>
          </w:p>
        </w:tc>
        <w:tc>
          <w:tcPr>
            <w:tcW w:w="6379" w:type="dxa"/>
            <w:gridSpan w:val="2"/>
          </w:tcPr>
          <w:p w:rsidR="00D53E78" w:rsidRPr="00AA644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</w:t>
            </w:r>
            <w:r w:rsidR="00A015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отдела организации работы в области массовой физкультуры и спорта управления физической культуры </w:t>
            </w:r>
            <w:r w:rsidR="00A01556">
              <w:rPr>
                <w:rFonts w:ascii="Times New Roman" w:hAnsi="Times New Roman" w:cs="Times New Roman"/>
                <w:sz w:val="28"/>
                <w:szCs w:val="28"/>
              </w:rPr>
              <w:t xml:space="preserve">и спорта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Марголин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Виталий Ильич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информации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</w:tc>
        <w:tc>
          <w:tcPr>
            <w:tcW w:w="6379" w:type="dxa"/>
            <w:gridSpan w:val="2"/>
          </w:tcPr>
          <w:p w:rsidR="003474B9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FF6BDC" w:rsidRPr="00AA6445" w:rsidRDefault="00FF6BDC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Пешков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строительной политики администрации городского округа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</w:tc>
        <w:tc>
          <w:tcPr>
            <w:tcW w:w="6379" w:type="dxa"/>
            <w:gridSpan w:val="2"/>
          </w:tcPr>
          <w:p w:rsidR="00EF17B4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Попкова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Коминтерновского района городского округа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Примакова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6379" w:type="dxa"/>
            <w:gridSpan w:val="2"/>
          </w:tcPr>
          <w:p w:rsidR="00874B8E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главный архитектор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акционерного общества проектный институт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Гипрокоммундортранс</w:t>
            </w:r>
            <w:proofErr w:type="spell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»,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Пузаков</w:t>
            </w:r>
            <w:proofErr w:type="spellEnd"/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Сергей Валентинович</w:t>
            </w:r>
          </w:p>
        </w:tc>
        <w:tc>
          <w:tcPr>
            <w:tcW w:w="6379" w:type="dxa"/>
            <w:gridSpan w:val="2"/>
          </w:tcPr>
          <w:p w:rsidR="003474B9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  <w:p w:rsidR="00A43073" w:rsidRPr="00AA6445" w:rsidRDefault="00A43073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Железнодорожного района городского округа город Воронеж, член комиссии</w:t>
            </w:r>
          </w:p>
          <w:p w:rsidR="00A43073" w:rsidRDefault="00A43073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073" w:rsidRDefault="00A43073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Стрешнева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Эльвира Николаевна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Томашевская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Турусов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начальник отдела </w:t>
            </w:r>
            <w:r w:rsidRPr="00AA6445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планирования и реализации программ департамента строительной политики Воронежской области,</w:t>
            </w:r>
            <w:r w:rsidRPr="00AA6445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rPr>
          <w:trHeight w:val="1061"/>
        </w:trPr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Уварова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rPr>
          <w:trHeight w:val="1061"/>
        </w:trPr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Ушаков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379" w:type="dxa"/>
            <w:gridSpan w:val="2"/>
          </w:tcPr>
          <w:p w:rsidR="00874B8E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архитектор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Управляющая компания                           «</w:t>
            </w: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Жилпроект</w:t>
            </w:r>
            <w:proofErr w:type="spell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»,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rPr>
          <w:trHeight w:val="1061"/>
        </w:trPr>
        <w:tc>
          <w:tcPr>
            <w:tcW w:w="3544" w:type="dxa"/>
          </w:tcPr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Чигарева</w:t>
            </w:r>
            <w:proofErr w:type="spellEnd"/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по градостроительству, архитектуре и земельным отношениям управы Советского района городского округа город Воронеж,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AA644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AB9" w:rsidRPr="00AA6445" w:rsidRDefault="00C47AB9" w:rsidP="00ED22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BE8" w:rsidRDefault="00750BE8" w:rsidP="00A06CEB">
      <w:pPr>
        <w:pStyle w:val="TableHeading"/>
        <w:jc w:val="left"/>
        <w:rPr>
          <w:b w:val="0"/>
          <w:bCs w:val="0"/>
          <w:iCs/>
        </w:rPr>
      </w:pPr>
    </w:p>
    <w:p w:rsidR="00A06CEB" w:rsidRPr="00A06CEB" w:rsidRDefault="00B85A1C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A06CEB" w:rsidRDefault="00A06CEB" w:rsidP="00A06CEB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</w:p>
    <w:p w:rsidR="00A06CEB" w:rsidRPr="00A06CEB" w:rsidRDefault="00A06CEB">
      <w:pPr>
        <w:autoSpaceDE w:val="0"/>
        <w:autoSpaceDN w:val="0"/>
        <w:adjustRightInd w:val="0"/>
        <w:spacing w:after="0" w:line="240" w:lineRule="auto"/>
      </w:pPr>
      <w:r w:rsidRPr="00A06CEB">
        <w:rPr>
          <w:rFonts w:ascii="Times New Roman" w:hAnsi="Times New Roman" w:cs="Times New Roman"/>
          <w:sz w:val="28"/>
          <w:szCs w:val="28"/>
        </w:rPr>
        <w:t xml:space="preserve">городского округа                                      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A20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2C3A20" w:rsidRPr="00724EC9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sectPr w:rsidR="00A06CEB" w:rsidRPr="00A06CEB" w:rsidSect="00143BB2">
      <w:headerReference w:type="default" r:id="rId8"/>
      <w:pgSz w:w="11905" w:h="16838"/>
      <w:pgMar w:top="851" w:right="851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E0" w:rsidRDefault="00E304E0" w:rsidP="002952BA">
      <w:pPr>
        <w:spacing w:after="0" w:line="240" w:lineRule="auto"/>
      </w:pPr>
      <w:r>
        <w:separator/>
      </w:r>
    </w:p>
  </w:endnote>
  <w:endnote w:type="continuationSeparator" w:id="0">
    <w:p w:rsidR="00E304E0" w:rsidRDefault="00E304E0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E0" w:rsidRDefault="00E304E0" w:rsidP="002952BA">
      <w:pPr>
        <w:spacing w:after="0" w:line="240" w:lineRule="auto"/>
      </w:pPr>
      <w:r>
        <w:separator/>
      </w:r>
    </w:p>
  </w:footnote>
  <w:footnote w:type="continuationSeparator" w:id="0">
    <w:p w:rsidR="00E304E0" w:rsidRDefault="00E304E0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07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3312B"/>
    <w:rsid w:val="0003701C"/>
    <w:rsid w:val="00060C51"/>
    <w:rsid w:val="0006560E"/>
    <w:rsid w:val="00087064"/>
    <w:rsid w:val="00092F63"/>
    <w:rsid w:val="000B5DD0"/>
    <w:rsid w:val="000C5662"/>
    <w:rsid w:val="000F1902"/>
    <w:rsid w:val="0010003C"/>
    <w:rsid w:val="00117B10"/>
    <w:rsid w:val="00143BB2"/>
    <w:rsid w:val="00146946"/>
    <w:rsid w:val="0016007A"/>
    <w:rsid w:val="001928D1"/>
    <w:rsid w:val="00192C1A"/>
    <w:rsid w:val="00192FA9"/>
    <w:rsid w:val="001A1B03"/>
    <w:rsid w:val="001A4D51"/>
    <w:rsid w:val="001D3355"/>
    <w:rsid w:val="001F73ED"/>
    <w:rsid w:val="00200AC2"/>
    <w:rsid w:val="00211BD9"/>
    <w:rsid w:val="00217308"/>
    <w:rsid w:val="002242A3"/>
    <w:rsid w:val="00225204"/>
    <w:rsid w:val="00241121"/>
    <w:rsid w:val="00242B98"/>
    <w:rsid w:val="00247965"/>
    <w:rsid w:val="002566D0"/>
    <w:rsid w:val="00281F60"/>
    <w:rsid w:val="0028294E"/>
    <w:rsid w:val="002952BA"/>
    <w:rsid w:val="002959A7"/>
    <w:rsid w:val="002B53AE"/>
    <w:rsid w:val="002C3A20"/>
    <w:rsid w:val="002D4604"/>
    <w:rsid w:val="002D4DDA"/>
    <w:rsid w:val="002F054C"/>
    <w:rsid w:val="002F4073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D2718"/>
    <w:rsid w:val="003E25C9"/>
    <w:rsid w:val="004013B5"/>
    <w:rsid w:val="004019B3"/>
    <w:rsid w:val="00413648"/>
    <w:rsid w:val="00442C1E"/>
    <w:rsid w:val="00446B79"/>
    <w:rsid w:val="00471AC6"/>
    <w:rsid w:val="004831D3"/>
    <w:rsid w:val="004C3AF3"/>
    <w:rsid w:val="004C5B9A"/>
    <w:rsid w:val="004E27A1"/>
    <w:rsid w:val="004E4B6A"/>
    <w:rsid w:val="004E51F8"/>
    <w:rsid w:val="004F07D9"/>
    <w:rsid w:val="004F3FBA"/>
    <w:rsid w:val="004F58EE"/>
    <w:rsid w:val="004F6ADC"/>
    <w:rsid w:val="00507BAA"/>
    <w:rsid w:val="005103CD"/>
    <w:rsid w:val="00510EAA"/>
    <w:rsid w:val="00527A0B"/>
    <w:rsid w:val="00531890"/>
    <w:rsid w:val="005452F1"/>
    <w:rsid w:val="00552222"/>
    <w:rsid w:val="00561435"/>
    <w:rsid w:val="0056214A"/>
    <w:rsid w:val="00572E58"/>
    <w:rsid w:val="00577798"/>
    <w:rsid w:val="005D3277"/>
    <w:rsid w:val="005E0885"/>
    <w:rsid w:val="005F6896"/>
    <w:rsid w:val="00602AAB"/>
    <w:rsid w:val="006055F4"/>
    <w:rsid w:val="00615FF4"/>
    <w:rsid w:val="0061742E"/>
    <w:rsid w:val="00622A88"/>
    <w:rsid w:val="006256AC"/>
    <w:rsid w:val="00636186"/>
    <w:rsid w:val="00636B46"/>
    <w:rsid w:val="00645446"/>
    <w:rsid w:val="00650515"/>
    <w:rsid w:val="00672EA7"/>
    <w:rsid w:val="00673182"/>
    <w:rsid w:val="00677DA4"/>
    <w:rsid w:val="006979BE"/>
    <w:rsid w:val="006B28DB"/>
    <w:rsid w:val="006E0B66"/>
    <w:rsid w:val="007129B2"/>
    <w:rsid w:val="00712A03"/>
    <w:rsid w:val="00724EC9"/>
    <w:rsid w:val="0073315B"/>
    <w:rsid w:val="00747603"/>
    <w:rsid w:val="00750BE8"/>
    <w:rsid w:val="00764C79"/>
    <w:rsid w:val="00773201"/>
    <w:rsid w:val="00785A5F"/>
    <w:rsid w:val="00785DBE"/>
    <w:rsid w:val="007A11B4"/>
    <w:rsid w:val="007A1219"/>
    <w:rsid w:val="007B0085"/>
    <w:rsid w:val="007D0F9C"/>
    <w:rsid w:val="008108C3"/>
    <w:rsid w:val="00836CDB"/>
    <w:rsid w:val="008558A5"/>
    <w:rsid w:val="00874B8E"/>
    <w:rsid w:val="00885AEE"/>
    <w:rsid w:val="00892A76"/>
    <w:rsid w:val="008D6656"/>
    <w:rsid w:val="008E1B1F"/>
    <w:rsid w:val="00994C32"/>
    <w:rsid w:val="009A27BD"/>
    <w:rsid w:val="009C76C9"/>
    <w:rsid w:val="009D5DB8"/>
    <w:rsid w:val="009D772F"/>
    <w:rsid w:val="009E1D72"/>
    <w:rsid w:val="00A00E52"/>
    <w:rsid w:val="00A01556"/>
    <w:rsid w:val="00A0476F"/>
    <w:rsid w:val="00A06CEB"/>
    <w:rsid w:val="00A10E85"/>
    <w:rsid w:val="00A27B43"/>
    <w:rsid w:val="00A42EFE"/>
    <w:rsid w:val="00A43073"/>
    <w:rsid w:val="00A560B4"/>
    <w:rsid w:val="00A62D58"/>
    <w:rsid w:val="00A64595"/>
    <w:rsid w:val="00A8072C"/>
    <w:rsid w:val="00A85E71"/>
    <w:rsid w:val="00A86262"/>
    <w:rsid w:val="00A96663"/>
    <w:rsid w:val="00AA6445"/>
    <w:rsid w:val="00AD0B4C"/>
    <w:rsid w:val="00AE08BA"/>
    <w:rsid w:val="00AF3CB6"/>
    <w:rsid w:val="00B17CC5"/>
    <w:rsid w:val="00B30761"/>
    <w:rsid w:val="00B436B1"/>
    <w:rsid w:val="00B7143B"/>
    <w:rsid w:val="00B8285D"/>
    <w:rsid w:val="00B85A1C"/>
    <w:rsid w:val="00BA133B"/>
    <w:rsid w:val="00BA7736"/>
    <w:rsid w:val="00BB3C8B"/>
    <w:rsid w:val="00BC70B2"/>
    <w:rsid w:val="00BD4CFA"/>
    <w:rsid w:val="00BF185E"/>
    <w:rsid w:val="00C1116C"/>
    <w:rsid w:val="00C1606D"/>
    <w:rsid w:val="00C16DA6"/>
    <w:rsid w:val="00C220F7"/>
    <w:rsid w:val="00C47AB9"/>
    <w:rsid w:val="00C95981"/>
    <w:rsid w:val="00CA3E73"/>
    <w:rsid w:val="00CA5B7D"/>
    <w:rsid w:val="00CC0B22"/>
    <w:rsid w:val="00CC4D1B"/>
    <w:rsid w:val="00CE095A"/>
    <w:rsid w:val="00CF12F4"/>
    <w:rsid w:val="00CF2254"/>
    <w:rsid w:val="00D26475"/>
    <w:rsid w:val="00D3228A"/>
    <w:rsid w:val="00D53E78"/>
    <w:rsid w:val="00D73478"/>
    <w:rsid w:val="00D80646"/>
    <w:rsid w:val="00DA3C69"/>
    <w:rsid w:val="00DA49C2"/>
    <w:rsid w:val="00DE0A01"/>
    <w:rsid w:val="00DE7AD8"/>
    <w:rsid w:val="00E01535"/>
    <w:rsid w:val="00E304E0"/>
    <w:rsid w:val="00E359ED"/>
    <w:rsid w:val="00E40976"/>
    <w:rsid w:val="00E4160B"/>
    <w:rsid w:val="00E55822"/>
    <w:rsid w:val="00E70908"/>
    <w:rsid w:val="00E87331"/>
    <w:rsid w:val="00EA136A"/>
    <w:rsid w:val="00EC3F84"/>
    <w:rsid w:val="00ED227D"/>
    <w:rsid w:val="00ED2644"/>
    <w:rsid w:val="00ED3CA4"/>
    <w:rsid w:val="00ED6036"/>
    <w:rsid w:val="00ED6556"/>
    <w:rsid w:val="00EE0596"/>
    <w:rsid w:val="00EF17B4"/>
    <w:rsid w:val="00F117E7"/>
    <w:rsid w:val="00F24B4C"/>
    <w:rsid w:val="00F45C05"/>
    <w:rsid w:val="00F56BA2"/>
    <w:rsid w:val="00F74F70"/>
    <w:rsid w:val="00F867E4"/>
    <w:rsid w:val="00F92179"/>
    <w:rsid w:val="00FB44C5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BD63A-165C-48E3-B8BA-17B87B2C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2018-09-14T06:02:00Z</cp:lastPrinted>
  <dcterms:created xsi:type="dcterms:W3CDTF">2018-09-18T14:44:00Z</dcterms:created>
  <dcterms:modified xsi:type="dcterms:W3CDTF">2018-09-18T14:44:00Z</dcterms:modified>
</cp:coreProperties>
</file>