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4A77DF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A77DF" w:rsidRPr="00D3770A" w:rsidRDefault="004A77DF" w:rsidP="004A77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01"/>
      <w:bookmarkEnd w:id="1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59" w:type="pct"/>
        <w:tblLayout w:type="fixed"/>
        <w:tblLook w:val="04A0" w:firstRow="1" w:lastRow="0" w:firstColumn="1" w:lastColumn="0" w:noHBand="0" w:noVBand="1"/>
      </w:tblPr>
      <w:tblGrid>
        <w:gridCol w:w="1525"/>
        <w:gridCol w:w="1702"/>
        <w:gridCol w:w="1491"/>
        <w:gridCol w:w="1421"/>
        <w:gridCol w:w="1277"/>
        <w:gridCol w:w="1277"/>
        <w:gridCol w:w="1274"/>
        <w:gridCol w:w="1277"/>
        <w:gridCol w:w="1277"/>
        <w:gridCol w:w="1277"/>
        <w:gridCol w:w="1479"/>
      </w:tblGrid>
      <w:tr w:rsidR="00517F64" w:rsidRPr="00B9223A" w:rsidTr="00517F64">
        <w:trPr>
          <w:trHeight w:val="450"/>
          <w:tblHeader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Статус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Наименование муниципал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ной програ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мы, подпр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граммы, о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новного мер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приятия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Источник ресурсного обеспечения</w:t>
            </w:r>
          </w:p>
        </w:tc>
        <w:tc>
          <w:tcPr>
            <w:tcW w:w="345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Оценка расходов по годам реализации муниципальной программы, тыс. руб</w:t>
            </w:r>
            <w:r w:rsidR="0080087B"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.</w:t>
            </w:r>
          </w:p>
        </w:tc>
      </w:tr>
      <w:tr w:rsidR="00517F64" w:rsidRPr="00B9223A" w:rsidTr="00517F64">
        <w:trPr>
          <w:trHeight w:val="660"/>
          <w:tblHeader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F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В</w:t>
            </w:r>
            <w:r w:rsidR="00F40A1E"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2016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2018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2019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2020</w:t>
            </w:r>
          </w:p>
        </w:tc>
      </w:tr>
      <w:tr w:rsidR="00517F64" w:rsidRPr="00B9223A" w:rsidTr="00517F64">
        <w:trPr>
          <w:trHeight w:val="270"/>
          <w:tblHeader/>
        </w:trPr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</w:rPr>
              <w:t>11</w:t>
            </w:r>
          </w:p>
        </w:tc>
      </w:tr>
      <w:tr w:rsidR="00517F64" w:rsidRPr="00B9223A" w:rsidTr="00517F64">
        <w:trPr>
          <w:trHeight w:val="61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Муниц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пальная 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грамма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Развитие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7A6540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6019940,04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756300,13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763626,91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730321,86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7A6540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824015,74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843757,20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876230,20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1225688,00</w:t>
            </w:r>
          </w:p>
        </w:tc>
      </w:tr>
      <w:tr w:rsidR="00517F64" w:rsidRPr="00B9223A" w:rsidTr="00517F64">
        <w:trPr>
          <w:trHeight w:val="61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1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32851,38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14125,53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6625,50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10724,98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1375,37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7A6540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5655972,50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701347,00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705976,50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666163,00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7A6540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763702,00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798633,00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831106,00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1189045,00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062" w:rsidRPr="00B9223A" w:rsidRDefault="00B17062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23A" w:rsidRPr="00B9223A" w:rsidRDefault="00B17062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330388,05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58210,26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45124,20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45124,20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7062" w:rsidRPr="00B9223A" w:rsidRDefault="00B17062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36643,00</w:t>
            </w:r>
          </w:p>
        </w:tc>
      </w:tr>
      <w:tr w:rsidR="00517F64" w:rsidRPr="00B9223A" w:rsidTr="00517F64">
        <w:trPr>
          <w:trHeight w:val="67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121" w:rsidRPr="00B9223A" w:rsidRDefault="00383121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Подпр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грамма  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Сохранение и развитие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туры и иску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B96399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5884564,44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718167,91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742964,91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718893,48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B96399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805406,74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828618,20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861091,20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1209422,00</w:t>
            </w:r>
          </w:p>
        </w:tc>
      </w:tr>
      <w:tr w:rsidR="00517F64" w:rsidRPr="00B9223A" w:rsidTr="00517F64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15497,88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6374,91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747,00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7000,60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1375,37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5538450,40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670965,40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691193,00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658459,00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745593,00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783494,00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815967,00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1172779,00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329888,05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57710,26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45124,20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45124,20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36643,00</w:t>
            </w:r>
          </w:p>
        </w:tc>
      </w:tr>
      <w:tr w:rsidR="00517F64" w:rsidRPr="00B9223A" w:rsidTr="00517F64">
        <w:trPr>
          <w:trHeight w:val="387"/>
        </w:trPr>
        <w:tc>
          <w:tcPr>
            <w:tcW w:w="1544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 том числе по мероприятиям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3121" w:rsidRPr="00B9223A" w:rsidRDefault="00383121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517F64" w:rsidRPr="00B9223A" w:rsidTr="00137AA6">
        <w:trPr>
          <w:trHeight w:val="88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A1E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Сохранение и развитие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ществующей сети муниц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пальных учреждений,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ственных управлению культуры 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министрации </w:t>
            </w:r>
            <w:r w:rsidR="00162D4C"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городского округа город Воронеж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136458,50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9558,50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10078,00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11565,00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10600,00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10600,00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76857,00</w:t>
            </w:r>
          </w:p>
        </w:tc>
      </w:tr>
      <w:tr w:rsidR="00517F64" w:rsidRPr="00B9223A" w:rsidTr="00517F64">
        <w:trPr>
          <w:trHeight w:val="54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1214,00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270,00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1050"/>
        </w:trPr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135244,50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9226,50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6948,00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9808,00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11205,00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76857,00</w:t>
            </w:r>
          </w:p>
        </w:tc>
      </w:tr>
      <w:tr w:rsidR="00517F64" w:rsidRPr="00B9223A" w:rsidTr="00517F64">
        <w:trPr>
          <w:trHeight w:val="768"/>
        </w:trPr>
        <w:tc>
          <w:tcPr>
            <w:tcW w:w="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A1E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Оснащение и укрепление материально-технической базы муниц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пальных учреждений,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ственных управлению культуры 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0A1E" w:rsidRPr="00B9223A" w:rsidRDefault="00F40A1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52218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44154,99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10332,91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4467,00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12730,60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52218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6252,48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1848,00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1848,00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0A1E" w:rsidRPr="00B9223A" w:rsidRDefault="00F40A1E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6676,00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728,11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11159,28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2948,31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465,00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6730,60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1015,37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32267,60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7384,60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4002,00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4509,00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1848,00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1848,00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6676,00</w:t>
            </w:r>
          </w:p>
        </w:tc>
      </w:tr>
      <w:tr w:rsidR="00517F64" w:rsidRPr="00B9223A" w:rsidTr="00517F64">
        <w:trPr>
          <w:trHeight w:val="724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64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Обеспечение жителей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родского 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округа город Воронеж 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ниципальными услугами учреждений,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ственных управлению культуры 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министрации городского округа город Воронеж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всего, в том числе</w:t>
            </w:r>
          </w:p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5586812,95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678424,30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714839,11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680344,88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766173,26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802735,20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835208,20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1109088,00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804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5256924,90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637596,70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663814,20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626911,00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708463,00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757611,00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790084,00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1072445,00</w:t>
            </w:r>
          </w:p>
        </w:tc>
      </w:tr>
      <w:tr w:rsidR="00517F64" w:rsidRPr="00B9223A" w:rsidTr="00517F64">
        <w:trPr>
          <w:trHeight w:val="834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329888,05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40827,60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51024,91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53433,88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57710,26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45124,20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45124,20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36643,00</w:t>
            </w:r>
          </w:p>
        </w:tc>
      </w:tr>
      <w:tr w:rsidR="00517F64" w:rsidRPr="00B9223A" w:rsidTr="00517F64">
        <w:trPr>
          <w:trHeight w:val="615"/>
        </w:trPr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64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64" w:rsidRPr="00B9223A" w:rsidRDefault="00517F64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Дополнител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ное матер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альное обе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печение нер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ботающим пенсионерам, имеющим п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четные звания РФ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3485,00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499,00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517,00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486,00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478,00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478,00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478,00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549,00</w:t>
            </w:r>
          </w:p>
        </w:tc>
      </w:tr>
      <w:tr w:rsidR="00517F64" w:rsidRPr="00B9223A" w:rsidTr="00517F64">
        <w:trPr>
          <w:trHeight w:val="61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1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3485,00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517,00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478,00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549,00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7F64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Организация и проведение конкурсов, фестивалей, праздников, посвященных значимым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бытиям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туры, и иных мероприятий. Участие в конкурсах, ф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стивалях, в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ставках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113653,00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19353,20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15941,80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15254,00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20938,00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12957,00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12957,00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16252,00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7F64" w:rsidRPr="00B9223A" w:rsidRDefault="00517F64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3124,60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110528,40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16258,60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15911,80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15254,00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20938,00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12957,00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12957,00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16252,00</w:t>
            </w:r>
          </w:p>
        </w:tc>
      </w:tr>
      <w:tr w:rsidR="00517F64" w:rsidRPr="00B9223A" w:rsidTr="00517F64">
        <w:trPr>
          <w:trHeight w:val="94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17F64" w:rsidRPr="00B9223A" w:rsidRDefault="00517F64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17F64" w:rsidRPr="00B9223A" w:rsidRDefault="00517F64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137AA6">
        <w:trPr>
          <w:trHeight w:val="583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1.5.1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Организация и проведение конкурсов, фестивалей, праздников, посвященных 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значимым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бытиям кул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туры, и иных мероприятий органами местного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моуправления и подведо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ственными учреждениями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103587,00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19342,20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15930,80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15243,00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10938,00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12946,00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12946,00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16241,00</w:t>
            </w:r>
          </w:p>
        </w:tc>
      </w:tr>
      <w:tr w:rsidR="00F61F07" w:rsidRPr="00B9223A" w:rsidTr="00517F64">
        <w:trPr>
          <w:trHeight w:val="539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7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3124,60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3094,60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854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100462,40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16247,60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15900,80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15243,00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10938,00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12946,00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12946,00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16241,00</w:t>
            </w:r>
          </w:p>
        </w:tc>
      </w:tr>
      <w:tr w:rsidR="00F61F07" w:rsidRPr="00B9223A" w:rsidTr="00517F64">
        <w:trPr>
          <w:trHeight w:val="555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F87D0F">
        <w:trPr>
          <w:trHeight w:val="555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1.5.2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Гранты на 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ализацию 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ектов в сфере культуры и искусства</w:t>
            </w:r>
          </w:p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64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01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68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10000,00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714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  <w:p w:rsidR="0058622E" w:rsidRPr="00B9223A" w:rsidRDefault="0058622E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137AA6">
        <w:trPr>
          <w:trHeight w:val="485"/>
        </w:trPr>
        <w:tc>
          <w:tcPr>
            <w:tcW w:w="4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1.5.3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Участие в конкурсах, ф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стивалях, в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ставках  ко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лективов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 город Воронеж</w:t>
            </w:r>
          </w:p>
          <w:p w:rsidR="00F61F07" w:rsidRPr="00B9223A" w:rsidRDefault="00F61F07" w:rsidP="0013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66,00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11,00</w:t>
            </w:r>
          </w:p>
        </w:tc>
      </w:tr>
      <w:tr w:rsidR="00F61F07" w:rsidRPr="00B9223A" w:rsidTr="00517F64">
        <w:trPr>
          <w:trHeight w:val="4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F4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555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76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11,00</w:t>
            </w:r>
          </w:p>
        </w:tc>
      </w:tr>
      <w:tr w:rsidR="00F61F07" w:rsidRPr="00B9223A" w:rsidTr="00517F64">
        <w:trPr>
          <w:trHeight w:val="798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Подпр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грамма 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Сохранение историко-культурного наследия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78599,60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38132,22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20662,00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9016,38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4693,00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2296,00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528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17353,50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7750,62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5878,50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3724,38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75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61246,10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30381,60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14783,50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5292,00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4693,00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2296,00</w:t>
            </w:r>
          </w:p>
        </w:tc>
      </w:tr>
      <w:tr w:rsidR="00F61F07" w:rsidRPr="00B9223A" w:rsidTr="00B9223A">
        <w:trPr>
          <w:trHeight w:val="760"/>
        </w:trPr>
        <w:tc>
          <w:tcPr>
            <w:tcW w:w="4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255"/>
        </w:trPr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в том числе по мероприятиям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61F07" w:rsidRPr="00B9223A" w:rsidTr="00517F64">
        <w:trPr>
          <w:trHeight w:val="585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Проектиров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ние, установка и капитальный ремонт вои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ских захор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нений, памя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ников, стел и памятных зн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ков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68151,61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30714,23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20170,00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8678,38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3453,00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1936,00</w:t>
            </w:r>
          </w:p>
        </w:tc>
      </w:tr>
      <w:tr w:rsidR="00F61F07" w:rsidRPr="00B9223A" w:rsidTr="00517F64">
        <w:trPr>
          <w:trHeight w:val="585"/>
        </w:trPr>
        <w:tc>
          <w:tcPr>
            <w:tcW w:w="499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16011,81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6408,93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5878,50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3724,38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817"/>
        </w:trPr>
        <w:tc>
          <w:tcPr>
            <w:tcW w:w="499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52139,80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24305,30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14291,50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4954,00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3453,00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1600,00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1936,00</w:t>
            </w:r>
          </w:p>
        </w:tc>
      </w:tr>
      <w:tr w:rsidR="00F61F07" w:rsidRPr="00B9223A" w:rsidTr="00B9223A">
        <w:trPr>
          <w:trHeight w:val="70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C11B83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Обеспечение сохранности, текущий  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монт  объе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тов историко-культурного наследия, установка п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мятных зн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ков, мемор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альных и и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формацио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 досок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10447,99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7417,99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1240,00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360,00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46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1341,69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1341,69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706"/>
        </w:trPr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9106,30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6076,30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492,00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338,00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1240,00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360,00</w:t>
            </w:r>
          </w:p>
        </w:tc>
      </w:tr>
      <w:tr w:rsidR="00F61F07" w:rsidRPr="00B9223A" w:rsidTr="00B9223A">
        <w:trPr>
          <w:trHeight w:val="760"/>
        </w:trPr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492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Основное мероприятие 1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Оказание 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ристско-информацио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ных услуг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28599,00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2412,00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6739,00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6239,00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6239,00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6970,00</w:t>
            </w:r>
          </w:p>
        </w:tc>
      </w:tr>
      <w:tr w:rsidR="00F61F07" w:rsidRPr="00B9223A" w:rsidTr="00B9223A">
        <w:trPr>
          <w:trHeight w:val="528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511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803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28099,00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2412,00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6239,00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6239,00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6239,00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6970,00</w:t>
            </w:r>
          </w:p>
        </w:tc>
      </w:tr>
      <w:tr w:rsidR="00F61F07" w:rsidRPr="00B9223A" w:rsidTr="00517F64">
        <w:trPr>
          <w:trHeight w:val="313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C11B83">
        <w:trPr>
          <w:trHeight w:val="249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Основное мероприятие 2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Разработка и реализация программ ра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мещения с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циальной 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кламы и 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lastRenderedPageBreak/>
              <w:t>праздничного оформления территории городского округа город Воронеж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ствами нару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ж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ной рекламы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lastRenderedPageBreak/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23386,00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2386,00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7000,00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94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23386,00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2386,00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Основное мероприятие 3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Установка 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ристской навигации в центральной части горо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ского округа город Вор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неж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всего, в том числе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E25463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4791,00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4791,00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федерал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ь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511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F07" w:rsidRPr="00B9223A" w:rsidRDefault="00F61F07" w:rsidP="00B83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B9223A">
        <w:trPr>
          <w:trHeight w:val="675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бюджет г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родского округа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E25463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4791,00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4791,00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F61F07" w:rsidRPr="00B9223A" w:rsidTr="00517F64">
        <w:trPr>
          <w:trHeight w:val="630"/>
        </w:trPr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1F07" w:rsidRPr="00B9223A" w:rsidRDefault="00F61F07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внебюдже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ные сре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ства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1F07" w:rsidRPr="00B9223A" w:rsidRDefault="00F61F07" w:rsidP="00B92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B922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58622E" w:rsidRDefault="0058622E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58622E">
      <w:headerReference w:type="default" r:id="rId8"/>
      <w:pgSz w:w="16840" w:h="11907" w:orient="landscape"/>
      <w:pgMar w:top="1985" w:right="539" w:bottom="99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47D" w:rsidRDefault="0097647D" w:rsidP="003B7866">
      <w:pPr>
        <w:spacing w:after="0" w:line="240" w:lineRule="auto"/>
      </w:pPr>
      <w:r>
        <w:separator/>
      </w:r>
    </w:p>
  </w:endnote>
  <w:endnote w:type="continuationSeparator" w:id="0">
    <w:p w:rsidR="0097647D" w:rsidRDefault="0097647D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47D" w:rsidRDefault="0097647D" w:rsidP="003B7866">
      <w:pPr>
        <w:spacing w:after="0" w:line="240" w:lineRule="auto"/>
      </w:pPr>
      <w:r>
        <w:separator/>
      </w:r>
    </w:p>
  </w:footnote>
  <w:footnote w:type="continuationSeparator" w:id="0">
    <w:p w:rsidR="0097647D" w:rsidRDefault="0097647D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F40A1E" w:rsidRDefault="00F40A1E">
        <w:pPr>
          <w:pStyle w:val="a9"/>
          <w:jc w:val="center"/>
        </w:pPr>
      </w:p>
      <w:p w:rsidR="00F40A1E" w:rsidRDefault="00F40A1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EB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40A1E" w:rsidRDefault="00F40A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4EB7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47D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2AE7A-09AF-46F0-9DBC-F8B1EA518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Руденко А.О.</cp:lastModifiedBy>
  <cp:revision>2</cp:revision>
  <cp:lastPrinted>2016-08-24T13:54:00Z</cp:lastPrinted>
  <dcterms:created xsi:type="dcterms:W3CDTF">2018-01-17T13:38:00Z</dcterms:created>
  <dcterms:modified xsi:type="dcterms:W3CDTF">2018-01-17T13:38:00Z</dcterms:modified>
</cp:coreProperties>
</file>