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120"/>
        <w:gridCol w:w="408"/>
        <w:gridCol w:w="405"/>
        <w:gridCol w:w="435"/>
        <w:gridCol w:w="1025"/>
        <w:gridCol w:w="2209"/>
        <w:gridCol w:w="1188"/>
        <w:gridCol w:w="510"/>
      </w:tblGrid>
      <w:tr w:rsidR="00B52A8E">
        <w:tc>
          <w:tcPr>
            <w:tcW w:w="4139" w:type="dxa"/>
            <w:gridSpan w:val="5"/>
            <w:vMerge w:val="restart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</w:pPr>
            <w:bookmarkStart w:id="0" w:name="_GoBack"/>
            <w:bookmarkEnd w:id="0"/>
          </w:p>
        </w:tc>
        <w:tc>
          <w:tcPr>
            <w:tcW w:w="4932" w:type="dxa"/>
            <w:gridSpan w:val="4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  <w:jc w:val="right"/>
            </w:pPr>
            <w:r>
              <w:t xml:space="preserve">Руководителю управления </w:t>
            </w:r>
            <w:proofErr w:type="gramStart"/>
            <w:r>
              <w:t>имущественных</w:t>
            </w:r>
            <w:proofErr w:type="gramEnd"/>
          </w:p>
          <w:p w:rsidR="00B52A8E" w:rsidRDefault="00B52A8E">
            <w:pPr>
              <w:pStyle w:val="ConsPlusNormal"/>
              <w:jc w:val="right"/>
            </w:pPr>
            <w:r>
              <w:t>и земельных отношений администрации</w:t>
            </w:r>
          </w:p>
          <w:p w:rsidR="00B52A8E" w:rsidRDefault="00B52A8E">
            <w:pPr>
              <w:pStyle w:val="ConsPlusNormal"/>
              <w:jc w:val="right"/>
            </w:pPr>
            <w:r>
              <w:t>городского округа город Воронеж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(Ф.И.О.)</w:t>
            </w:r>
          </w:p>
          <w:p w:rsidR="00B52A8E" w:rsidRDefault="00B52A8E">
            <w:pPr>
              <w:pStyle w:val="ConsPlusNormal"/>
              <w:jc w:val="right"/>
            </w:pPr>
            <w:r>
              <w:t>Для физических лиц (в том числе ИП):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(Ф.И.О. заявителя, паспортные данные)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(по доверенности в интересах)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(адрес регистрации)</w:t>
            </w:r>
          </w:p>
          <w:p w:rsidR="00B52A8E" w:rsidRDefault="00B52A8E">
            <w:pPr>
              <w:pStyle w:val="ConsPlusNormal"/>
              <w:jc w:val="right"/>
            </w:pPr>
            <w:r>
              <w:t>Контактный телефон ____________________</w:t>
            </w:r>
          </w:p>
        </w:tc>
      </w:tr>
      <w:tr w:rsidR="00B52A8E">
        <w:tc>
          <w:tcPr>
            <w:tcW w:w="4139" w:type="dxa"/>
            <w:gridSpan w:val="5"/>
            <w:vMerge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</w:pPr>
          </w:p>
        </w:tc>
        <w:tc>
          <w:tcPr>
            <w:tcW w:w="4932" w:type="dxa"/>
            <w:gridSpan w:val="4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  <w:jc w:val="right"/>
            </w:pPr>
            <w:r>
              <w:t>Для юридических лиц: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(полное наименование юридического лица)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(Ф.И.О. руководителя)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(почтовый адрес)</w:t>
            </w:r>
          </w:p>
          <w:p w:rsidR="00B52A8E" w:rsidRDefault="00B52A8E">
            <w:pPr>
              <w:pStyle w:val="ConsPlusNormal"/>
              <w:jc w:val="right"/>
            </w:pPr>
            <w:r>
              <w:t>_______________________________________</w:t>
            </w:r>
          </w:p>
        </w:tc>
      </w:tr>
      <w:tr w:rsidR="00B52A8E">
        <w:tc>
          <w:tcPr>
            <w:tcW w:w="4139" w:type="dxa"/>
            <w:gridSpan w:val="5"/>
            <w:vMerge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</w:pPr>
          </w:p>
        </w:tc>
        <w:tc>
          <w:tcPr>
            <w:tcW w:w="4932" w:type="dxa"/>
            <w:gridSpan w:val="4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  <w:jc w:val="right"/>
            </w:pPr>
            <w:r>
              <w:t>ОГРН 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ИНН __________________________________</w:t>
            </w:r>
          </w:p>
          <w:p w:rsidR="00B52A8E" w:rsidRDefault="00B52A8E">
            <w:pPr>
              <w:pStyle w:val="ConsPlusNormal"/>
              <w:jc w:val="right"/>
            </w:pPr>
            <w:r>
              <w:t>Контактный телефон ____________________</w:t>
            </w: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A8E" w:rsidRDefault="00B52A8E">
            <w:pPr>
              <w:pStyle w:val="ConsPlusNormal"/>
              <w:jc w:val="center"/>
            </w:pPr>
            <w:bookmarkStart w:id="1" w:name="P701"/>
            <w:bookmarkEnd w:id="1"/>
            <w:r>
              <w:rPr>
                <w:b/>
              </w:rPr>
              <w:t>ЗАЯВЛЕНИЕ</w:t>
            </w:r>
          </w:p>
          <w:p w:rsidR="00B52A8E" w:rsidRDefault="00B52A8E">
            <w:pPr>
              <w:pStyle w:val="ConsPlusNormal"/>
              <w:jc w:val="center"/>
            </w:pPr>
            <w:r>
              <w:rPr>
                <w:b/>
              </w:rPr>
              <w:t>о предоставлении муниципального имущества</w:t>
            </w:r>
          </w:p>
          <w:p w:rsidR="00B52A8E" w:rsidRDefault="00B52A8E">
            <w:pPr>
              <w:pStyle w:val="ConsPlusNormal"/>
              <w:jc w:val="center"/>
            </w:pPr>
            <w:r>
              <w:rPr>
                <w:b/>
              </w:rPr>
              <w:t>в аренду или безвозмездное пользование</w:t>
            </w:r>
          </w:p>
          <w:p w:rsidR="00B52A8E" w:rsidRDefault="00B52A8E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B52A8E" w:rsidRDefault="00B52A8E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B52A8E" w:rsidRDefault="00B52A8E">
            <w:pPr>
              <w:pStyle w:val="ConsPlusNormal"/>
              <w:jc w:val="center"/>
            </w:pPr>
            <w:r>
              <w:t>(наименование структурного подразделения администрации городского округа город Воронеж, обеспечивающего организацию предоставления муниципальной услуги)</w:t>
            </w: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right w:val="nil"/>
            </w:tcBorders>
          </w:tcPr>
          <w:p w:rsidR="00B52A8E" w:rsidRDefault="00B52A8E">
            <w:pPr>
              <w:pStyle w:val="ConsPlusNormal"/>
              <w:jc w:val="center"/>
              <w:outlineLvl w:val="2"/>
            </w:pPr>
            <w:r>
              <w:t>1. Сведения о заявителе</w:t>
            </w: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300" w:type="dxa"/>
            <w:gridSpan w:val="8"/>
          </w:tcPr>
          <w:p w:rsidR="00B52A8E" w:rsidRDefault="00B52A8E">
            <w:pPr>
              <w:pStyle w:val="ConsPlusNormal"/>
              <w:jc w:val="center"/>
            </w:pPr>
            <w:r>
              <w:t>Сведения о физическом лице,</w:t>
            </w:r>
          </w:p>
          <w:p w:rsidR="00B52A8E" w:rsidRDefault="00B52A8E">
            <w:pPr>
              <w:pStyle w:val="ConsPlusNormal"/>
              <w:jc w:val="center"/>
            </w:pPr>
            <w:r>
              <w:t>в случае если заявителем является физическое лицо</w:t>
            </w: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8300" w:type="dxa"/>
            <w:gridSpan w:val="8"/>
          </w:tcPr>
          <w:p w:rsidR="00B52A8E" w:rsidRDefault="00B52A8E">
            <w:pPr>
              <w:pStyle w:val="ConsPlusNormal"/>
              <w:jc w:val="center"/>
            </w:pPr>
            <w:r>
              <w:t>Сведения о юридическом лице,</w:t>
            </w:r>
          </w:p>
          <w:p w:rsidR="00B52A8E" w:rsidRDefault="00B52A8E">
            <w:pPr>
              <w:pStyle w:val="ConsPlusNormal"/>
              <w:jc w:val="center"/>
            </w:pPr>
            <w:r>
              <w:t>в случае если заявителем является юридическое лицо</w:t>
            </w: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left w:val="nil"/>
              <w:right w:val="nil"/>
            </w:tcBorders>
          </w:tcPr>
          <w:p w:rsidR="00B52A8E" w:rsidRDefault="00B52A8E">
            <w:pPr>
              <w:pStyle w:val="ConsPlusNormal"/>
              <w:jc w:val="center"/>
              <w:outlineLvl w:val="2"/>
            </w:pPr>
            <w:r>
              <w:t>2. Сведения о муниципальном имуществе, которое предоставляется в аренду / безвозмездное пользование</w:t>
            </w: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Кадастровый номер помещения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Площадь помещения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Адрес помещения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Цель использования помещения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52A8E" w:rsidRDefault="00B52A8E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93" w:type="dxa"/>
            <w:gridSpan w:val="5"/>
          </w:tcPr>
          <w:p w:rsidR="00B52A8E" w:rsidRDefault="00B52A8E">
            <w:pPr>
              <w:pStyle w:val="ConsPlusNormal"/>
            </w:pPr>
            <w:r>
              <w:t>Срок заключения договора</w:t>
            </w:r>
          </w:p>
        </w:tc>
        <w:tc>
          <w:tcPr>
            <w:tcW w:w="3907" w:type="dxa"/>
            <w:gridSpan w:val="3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left w:val="nil"/>
              <w:bottom w:val="nil"/>
              <w:right w:val="nil"/>
            </w:tcBorders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A8E" w:rsidRDefault="00B52A8E">
            <w:pPr>
              <w:pStyle w:val="ConsPlusNormal"/>
              <w:ind w:firstLine="283"/>
              <w:jc w:val="both"/>
            </w:pPr>
            <w:r>
              <w:t>Прошу предоставить в аренду / безвозмездное пользование (нужное подчеркнуть) муниципальное имущество без проведения торгов _________________________________________________________________________/</w:t>
            </w:r>
          </w:p>
          <w:p w:rsidR="00B52A8E" w:rsidRDefault="00B52A8E">
            <w:pPr>
              <w:pStyle w:val="ConsPlusNormal"/>
              <w:jc w:val="center"/>
            </w:pPr>
            <w:proofErr w:type="gramStart"/>
            <w:r>
              <w:t>(основание предоставления муниципального имущества без проведения торгов</w:t>
            </w:r>
            <w:proofErr w:type="gramEnd"/>
          </w:p>
          <w:p w:rsidR="00B52A8E" w:rsidRDefault="00B52A8E">
            <w:pPr>
              <w:pStyle w:val="ConsPlusNormal"/>
              <w:jc w:val="center"/>
            </w:pPr>
            <w:r>
              <w:t xml:space="preserve">в соответствии с </w:t>
            </w:r>
            <w:hyperlink r:id="rId5">
              <w:r>
                <w:rPr>
                  <w:color w:val="0000FF"/>
                </w:rPr>
                <w:t>частью 1 статьи 17.1</w:t>
              </w:r>
            </w:hyperlink>
            <w:r>
              <w:t xml:space="preserve"> Федерального закона от 26.07.2006 N 135-ФЗ</w:t>
            </w:r>
          </w:p>
          <w:p w:rsidR="00B52A8E" w:rsidRDefault="00B52A8E">
            <w:pPr>
              <w:pStyle w:val="ConsPlusNormal"/>
              <w:jc w:val="center"/>
            </w:pPr>
            <w:proofErr w:type="gramStart"/>
            <w:r>
              <w:t>"О защите конкуренции" или иным нормативным правовым актом)</w:t>
            </w:r>
            <w:proofErr w:type="gramEnd"/>
          </w:p>
          <w:p w:rsidR="00B52A8E" w:rsidRDefault="00B52A8E">
            <w:pPr>
              <w:pStyle w:val="ConsPlusNormal"/>
              <w:jc w:val="both"/>
            </w:pPr>
            <w:r>
              <w:t>путем проведения торгов (</w:t>
            </w:r>
            <w:proofErr w:type="gramStart"/>
            <w:r>
              <w:t>нужное</w:t>
            </w:r>
            <w:proofErr w:type="gramEnd"/>
            <w:r>
              <w:t xml:space="preserve"> подчеркнуть).</w:t>
            </w: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A8E" w:rsidRDefault="00B52A8E">
            <w:pPr>
              <w:pStyle w:val="ConsPlusNormal"/>
              <w:ind w:firstLine="283"/>
              <w:jc w:val="both"/>
            </w:pPr>
            <w:r>
              <w:t>Приложение:</w:t>
            </w:r>
          </w:p>
          <w:p w:rsidR="00B52A8E" w:rsidRDefault="00B52A8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B52A8E" w:rsidRDefault="00B52A8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B52A8E" w:rsidRDefault="00B52A8E">
            <w:pPr>
              <w:pStyle w:val="ConsPlusNormal"/>
              <w:jc w:val="both"/>
            </w:pPr>
            <w:r>
              <w:t>Номер телефона и адрес электронной почты для связи: _________________________________________________________________________</w:t>
            </w: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right w:val="nil"/>
            </w:tcBorders>
          </w:tcPr>
          <w:p w:rsidR="00B52A8E" w:rsidRDefault="00B52A8E">
            <w:pPr>
              <w:pStyle w:val="ConsPlusNormal"/>
              <w:ind w:firstLine="283"/>
              <w:jc w:val="both"/>
            </w:pPr>
            <w: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61" w:type="dxa"/>
            <w:gridSpan w:val="8"/>
          </w:tcPr>
          <w:p w:rsidR="00B52A8E" w:rsidRDefault="00B52A8E">
            <w:pPr>
              <w:pStyle w:val="ConsPlusNormal"/>
              <w:jc w:val="both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и (или) в информационной системе "Портал Воронежской области в сети Интернет"</w:t>
            </w:r>
          </w:p>
        </w:tc>
        <w:tc>
          <w:tcPr>
            <w:tcW w:w="510" w:type="dxa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61" w:type="dxa"/>
            <w:gridSpan w:val="8"/>
          </w:tcPr>
          <w:p w:rsidR="00B52A8E" w:rsidRDefault="00B52A8E">
            <w:pPr>
              <w:pStyle w:val="ConsPlusNormal"/>
              <w:jc w:val="both"/>
            </w:pPr>
            <w: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 расположенный по адресу: __________________________</w:t>
            </w:r>
          </w:p>
          <w:p w:rsidR="00B52A8E" w:rsidRDefault="00B52A8E">
            <w:pPr>
              <w:pStyle w:val="ConsPlusNormal"/>
              <w:jc w:val="both"/>
            </w:pPr>
            <w:r>
              <w:t>______________________________________________________________________</w:t>
            </w:r>
          </w:p>
        </w:tc>
        <w:tc>
          <w:tcPr>
            <w:tcW w:w="510" w:type="dxa"/>
          </w:tcPr>
          <w:p w:rsidR="00B52A8E" w:rsidRDefault="00B52A8E">
            <w:pPr>
              <w:pStyle w:val="ConsPlusNormal"/>
            </w:pPr>
          </w:p>
        </w:tc>
      </w:tr>
      <w:tr w:rsidR="00B52A8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61" w:type="dxa"/>
            <w:gridSpan w:val="8"/>
          </w:tcPr>
          <w:p w:rsidR="00B52A8E" w:rsidRDefault="00B52A8E">
            <w:pPr>
              <w:pStyle w:val="ConsPlusNormal"/>
            </w:pPr>
            <w:r>
              <w:t>направить на бумажном носителе на почтовый адрес: _______________________</w:t>
            </w:r>
          </w:p>
          <w:p w:rsidR="00B52A8E" w:rsidRDefault="00B52A8E">
            <w:pPr>
              <w:pStyle w:val="ConsPlusNormal"/>
            </w:pPr>
            <w:r>
              <w:t>______________________________________________________________________</w:t>
            </w:r>
          </w:p>
        </w:tc>
        <w:tc>
          <w:tcPr>
            <w:tcW w:w="510" w:type="dxa"/>
          </w:tcPr>
          <w:p w:rsidR="00B52A8E" w:rsidRDefault="00B52A8E">
            <w:pPr>
              <w:pStyle w:val="ConsPlusNormal"/>
            </w:pPr>
          </w:p>
        </w:tc>
      </w:tr>
      <w:tr w:rsidR="00B52A8E">
        <w:tc>
          <w:tcPr>
            <w:tcW w:w="2891" w:type="dxa"/>
            <w:gridSpan w:val="2"/>
            <w:tcBorders>
              <w:bottom w:val="nil"/>
            </w:tcBorders>
          </w:tcPr>
          <w:p w:rsidR="00B52A8E" w:rsidRDefault="00B52A8E">
            <w:pPr>
              <w:pStyle w:val="ConsPlusNormal"/>
            </w:pPr>
            <w:r>
              <w:t>_______________________</w:t>
            </w:r>
          </w:p>
          <w:p w:rsidR="00B52A8E" w:rsidRDefault="00B52A8E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408" w:type="dxa"/>
            <w:tcBorders>
              <w:bottom w:val="nil"/>
            </w:tcBorders>
          </w:tcPr>
          <w:p w:rsidR="00B52A8E" w:rsidRDefault="00B52A8E">
            <w:pPr>
              <w:pStyle w:val="ConsPlusNormal"/>
            </w:pPr>
          </w:p>
        </w:tc>
        <w:tc>
          <w:tcPr>
            <w:tcW w:w="5772" w:type="dxa"/>
            <w:gridSpan w:val="6"/>
            <w:tcBorders>
              <w:bottom w:val="nil"/>
            </w:tcBorders>
          </w:tcPr>
          <w:p w:rsidR="00B52A8E" w:rsidRDefault="00B52A8E">
            <w:pPr>
              <w:pStyle w:val="ConsPlusNormal"/>
            </w:pPr>
            <w:r>
              <w:t>______________________________________________</w:t>
            </w:r>
          </w:p>
          <w:p w:rsidR="00B52A8E" w:rsidRDefault="00B52A8E">
            <w:pPr>
              <w:pStyle w:val="ConsPlusNormal"/>
              <w:jc w:val="center"/>
            </w:pPr>
            <w:r>
              <w:lastRenderedPageBreak/>
              <w:t>(фамилия, имя, отчество (при наличии))</w:t>
            </w:r>
          </w:p>
        </w:tc>
      </w:tr>
      <w:tr w:rsidR="00B52A8E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A8E" w:rsidRDefault="00B52A8E">
            <w:pPr>
              <w:pStyle w:val="ConsPlusNormal"/>
              <w:ind w:firstLine="283"/>
              <w:jc w:val="both"/>
            </w:pPr>
            <w:r>
              <w:lastRenderedPageBreak/>
              <w:t xml:space="preserve">В соответствии с требованиями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      </w:r>
          </w:p>
          <w:p w:rsidR="00B52A8E" w:rsidRDefault="00B52A8E">
            <w:pPr>
              <w:pStyle w:val="ConsPlusNormal"/>
              <w:jc w:val="both"/>
            </w:pPr>
            <w:r>
              <w:t>Настоящее согласие дано мною бессрочно.</w:t>
            </w:r>
          </w:p>
        </w:tc>
      </w:tr>
      <w:tr w:rsidR="00B52A8E">
        <w:tc>
          <w:tcPr>
            <w:tcW w:w="3299" w:type="dxa"/>
            <w:gridSpan w:val="3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  <w:jc w:val="both"/>
            </w:pPr>
            <w:r>
              <w:t>"____" ____________ 20___ г.</w:t>
            </w: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</w:pPr>
          </w:p>
        </w:tc>
        <w:tc>
          <w:tcPr>
            <w:tcW w:w="3669" w:type="dxa"/>
            <w:gridSpan w:val="3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  <w:jc w:val="center"/>
            </w:pPr>
            <w:r>
              <w:t>__________________________</w:t>
            </w:r>
          </w:p>
          <w:p w:rsidR="00B52A8E" w:rsidRDefault="00B52A8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B52A8E" w:rsidRDefault="00B52A8E">
            <w:pPr>
              <w:pStyle w:val="ConsPlusNormal"/>
            </w:pPr>
          </w:p>
        </w:tc>
      </w:tr>
    </w:tbl>
    <w:p w:rsidR="00B52A8E" w:rsidRDefault="00B52A8E">
      <w:pPr>
        <w:pStyle w:val="ConsPlusNormal"/>
        <w:jc w:val="both"/>
      </w:pPr>
    </w:p>
    <w:sectPr w:rsidR="00B52A8E" w:rsidSect="0003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8E"/>
    <w:rsid w:val="0021582D"/>
    <w:rsid w:val="009E1B19"/>
    <w:rsid w:val="00B52A8E"/>
    <w:rsid w:val="00E8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A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2A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2A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52A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2A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2A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2A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2A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A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2A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2A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52A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2A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2A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2A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2A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LAW&amp;n=451928&amp;dst=100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Ланевская Е.А.</dc:creator>
  <cp:lastModifiedBy>Решетова Н.А.</cp:lastModifiedBy>
  <cp:revision>2</cp:revision>
  <dcterms:created xsi:type="dcterms:W3CDTF">2024-03-26T06:30:00Z</dcterms:created>
  <dcterms:modified xsi:type="dcterms:W3CDTF">2024-03-26T06:30:00Z</dcterms:modified>
</cp:coreProperties>
</file>